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5" w:rsidRDefault="00B03FC5">
      <w:pPr>
        <w:spacing w:before="2" w:after="0" w:line="150" w:lineRule="exact"/>
        <w:rPr>
          <w:sz w:val="15"/>
          <w:szCs w:val="15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8" w:lineRule="exact"/>
        <w:ind w:left="4219" w:right="3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11" w:after="0" w:line="260" w:lineRule="exact"/>
        <w:rPr>
          <w:sz w:val="26"/>
          <w:szCs w:val="26"/>
        </w:rPr>
      </w:pPr>
    </w:p>
    <w:p w:rsidR="00B03FC5" w:rsidRDefault="00647D36">
      <w:pPr>
        <w:spacing w:after="0" w:line="240" w:lineRule="auto"/>
        <w:ind w:left="1019" w:right="762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84FCA">
        <w:rPr>
          <w:rFonts w:ascii="Times New Roman" w:eastAsia="Times New Roman" w:hAnsi="Times New Roman" w:cs="Times New Roman"/>
          <w:sz w:val="20"/>
          <w:szCs w:val="20"/>
        </w:rPr>
        <w:t>e</w:t>
      </w:r>
      <w:r w:rsidR="00484FC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84FC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84FC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84FC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84FCA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484FCA"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84FC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84FCA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484FC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84FCA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484FC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484FC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84FCA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3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647D36" w:rsidRPr="00EA369A" w:rsidRDefault="00647D36" w:rsidP="00647D36">
      <w:pPr>
        <w:spacing w:after="0" w:line="229" w:lineRule="exact"/>
        <w:ind w:left="1384" w:right="1243"/>
        <w:jc w:val="center"/>
        <w:rPr>
          <w:rStyle w:val="Hyperlink"/>
          <w:rFonts w:ascii="Times New Roman" w:eastAsia="Times New Roman" w:hAnsi="Times New Roman" w:cs="Times New Roman"/>
          <w:w w:val="13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ce: </w: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"http://financialaid.uwosh.edu/undergrad-satisfactory-academic-progress/" </w:instrTex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4A0B34" w:rsidRDefault="00EA369A" w:rsidP="004A0B34">
      <w:pPr>
        <w:tabs>
          <w:tab w:val="left" w:pos="1380"/>
        </w:tabs>
        <w:spacing w:before="16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47D36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rm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4A0B34" w:rsidRDefault="00647D36" w:rsidP="004A0B34">
      <w:pPr>
        <w:tabs>
          <w:tab w:val="left" w:pos="1380"/>
        </w:tabs>
        <w:spacing w:before="19" w:after="0" w:line="228" w:lineRule="exact"/>
        <w:ind w:left="1381" w:right="1436" w:hanging="36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A0B34">
        <w:rPr>
          <w:rFonts w:ascii="Times New Roman" w:eastAsia="Times New Roman" w:hAnsi="Times New Roman" w:cs="Times New Roman"/>
          <w:spacing w:val="-1"/>
          <w:sz w:val="20"/>
          <w:szCs w:val="20"/>
        </w:rPr>
        <w:t>ted</w:t>
      </w:r>
    </w:p>
    <w:p w:rsidR="002F6552" w:rsidRPr="002F6552" w:rsidRDefault="005415B4" w:rsidP="005415B4">
      <w:pPr>
        <w:tabs>
          <w:tab w:val="left" w:pos="1380"/>
        </w:tabs>
        <w:spacing w:before="19" w:after="0" w:line="228" w:lineRule="exact"/>
        <w:ind w:left="1381" w:right="1436" w:hanging="36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14FB6">
        <w:rPr>
          <w:rFonts w:ascii="Times New Roman" w:eastAsia="Times New Roman" w:hAnsi="Times New Roman" w:cs="Times New Roman"/>
          <w:spacing w:val="-1"/>
          <w:sz w:val="20"/>
          <w:szCs w:val="20"/>
        </w:rPr>
        <w:t>If you are turning this appeal in after the six week deadline, you must include a reason why you are turning it in at that time.</w:t>
      </w:r>
    </w:p>
    <w:p w:rsidR="00B03FC5" w:rsidRDefault="00B03FC5">
      <w:pPr>
        <w:spacing w:before="13" w:after="0" w:line="220" w:lineRule="exact"/>
      </w:pPr>
    </w:p>
    <w:p w:rsidR="00B03FC5" w:rsidRDefault="00647D36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03FC5" w:rsidRDefault="00B03FC5">
      <w:pPr>
        <w:spacing w:before="4" w:after="0" w:line="220" w:lineRule="exact"/>
      </w:pPr>
    </w:p>
    <w:p w:rsidR="00B03FC5" w:rsidRPr="00647D36" w:rsidRDefault="00647D36">
      <w:pPr>
        <w:spacing w:after="0" w:line="240" w:lineRule="auto"/>
        <w:ind w:left="1020" w:right="725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 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ree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g 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hAnsi="Times New Roman" w:cs="Times New Roman"/>
          <w:sz w:val="20"/>
          <w:szCs w:val="20"/>
        </w:rPr>
        <w:instrText>HYPERLINK "http://financialaid.uwosh.edu/undergrad-satisfactory-academic-progress/"</w:instrText>
      </w:r>
      <w:r w:rsidRPr="00647D36">
        <w:rPr>
          <w:rFonts w:ascii="Times New Roman" w:hAnsi="Times New Roman" w:cs="Times New Roman"/>
          <w:sz w:val="20"/>
          <w:szCs w:val="20"/>
        </w:rPr>
        <w:fldChar w:fldCharType="separate"/>
      </w:r>
      <w:r w:rsidRPr="00647D36">
        <w:rPr>
          <w:rStyle w:val="Hyperlink"/>
          <w:rFonts w:ascii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B03FC5" w:rsidRPr="00647D36" w:rsidRDefault="00B03FC5">
      <w:pPr>
        <w:spacing w:before="4" w:after="0" w:line="190" w:lineRule="exact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11" w:after="0" w:line="220" w:lineRule="exact"/>
      </w:pPr>
    </w:p>
    <w:p w:rsidR="00B03FC5" w:rsidRDefault="00647D36">
      <w:pPr>
        <w:spacing w:after="0" w:line="240" w:lineRule="auto"/>
        <w:ind w:left="1020" w:right="1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7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7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B5DDE" w:rsidRDefault="00647D36" w:rsidP="00BB5DDE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DDE" w:rsidRDefault="00BB5DDE" w:rsidP="005415B4">
      <w:pPr>
        <w:spacing w:after="0" w:line="240" w:lineRule="auto"/>
        <w:ind w:right="951"/>
        <w:rPr>
          <w:rFonts w:ascii="Times New Roman" w:eastAsia="Times New Roman" w:hAnsi="Times New Roman" w:cs="Times New Roman"/>
          <w:sz w:val="20"/>
          <w:szCs w:val="20"/>
        </w:rPr>
      </w:pPr>
    </w:p>
    <w:p w:rsidR="00BB5DDE" w:rsidRDefault="005415B4" w:rsidP="00BB5DDE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 w:rsidR="00BB5D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EEA" w:rsidRPr="00114FB6">
        <w:rPr>
          <w:rFonts w:ascii="Times New Roman" w:eastAsia="Times New Roman" w:hAnsi="Times New Roman" w:cs="Times New Roman"/>
          <w:sz w:val="20"/>
          <w:szCs w:val="20"/>
        </w:rPr>
        <w:t>Indicate in what semester</w:t>
      </w:r>
      <w:r w:rsidR="00BB5DDE" w:rsidRPr="00114FB6">
        <w:rPr>
          <w:rFonts w:ascii="Times New Roman" w:eastAsia="Times New Roman" w:hAnsi="Times New Roman" w:cs="Times New Roman"/>
          <w:sz w:val="20"/>
          <w:szCs w:val="20"/>
        </w:rPr>
        <w:t xml:space="preserve"> your plan will bring you</w:t>
      </w:r>
      <w:r w:rsidR="00BD0EEA" w:rsidRPr="00114FB6">
        <w:rPr>
          <w:rFonts w:ascii="Times New Roman" w:eastAsia="Times New Roman" w:hAnsi="Times New Roman" w:cs="Times New Roman"/>
          <w:sz w:val="20"/>
          <w:szCs w:val="20"/>
        </w:rPr>
        <w:t>r GPA and completion percentage</w:t>
      </w:r>
      <w:r w:rsidR="00BB5DDE" w:rsidRPr="00114FB6">
        <w:rPr>
          <w:rFonts w:ascii="Times New Roman" w:eastAsia="Times New Roman" w:hAnsi="Times New Roman" w:cs="Times New Roman"/>
          <w:sz w:val="20"/>
          <w:szCs w:val="20"/>
        </w:rPr>
        <w:t xml:space="preserve"> back into good </w:t>
      </w:r>
      <w:r w:rsidR="008D5E03" w:rsidRPr="00114FB6">
        <w:rPr>
          <w:rFonts w:ascii="Times New Roman" w:eastAsia="Times New Roman" w:hAnsi="Times New Roman" w:cs="Times New Roman"/>
          <w:sz w:val="20"/>
          <w:szCs w:val="20"/>
        </w:rPr>
        <w:t>SAP standing</w:t>
      </w:r>
      <w:r w:rsidR="00BD0EEA" w:rsidRPr="00114F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5E03" w:rsidRDefault="008D5E03" w:rsidP="00BB5DDE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</w:p>
    <w:p w:rsidR="008D5E03" w:rsidRPr="00BB5DDE" w:rsidRDefault="008D5E03" w:rsidP="00BB5DDE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  <w:sectPr w:rsidR="008D5E03" w:rsidRPr="00BB5DDE">
          <w:headerReference w:type="default" r:id="rId6"/>
          <w:footerReference w:type="default" r:id="rId7"/>
          <w:type w:val="continuous"/>
          <w:pgSz w:w="12240" w:h="15840"/>
          <w:pgMar w:top="1620" w:right="800" w:bottom="1240" w:left="420" w:header="638" w:footer="1049" w:gutter="0"/>
          <w:pgNumType w:start="1"/>
          <w:cols w:space="720"/>
        </w:sect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before="1" w:after="0" w:line="240" w:lineRule="auto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3" w:after="0" w:line="170" w:lineRule="exact"/>
        <w:rPr>
          <w:sz w:val="17"/>
          <w:szCs w:val="17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60"/>
          <w:tab w:val="left" w:pos="6640"/>
          <w:tab w:val="left" w:pos="88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324600" cy="1270"/>
                <wp:effectExtent l="9525" t="12700" r="952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380" y="-90"/>
                          <a:chExt cx="99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9960" cy="2"/>
                          </a:xfrm>
                          <a:custGeom>
                            <a:avLst/>
                            <a:gdLst>
                              <a:gd name="T0" fmla="+- 0 11340 1380"/>
                              <a:gd name="T1" fmla="*/ T0 w 9960"/>
                              <a:gd name="T2" fmla="+- 0 1380 13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266D7" id="Group 6" o:spid="_x0000_s1026" style="position:absolute;margin-left:69pt;margin-top:-4.5pt;width:498pt;height:.1pt;z-index:-251659776;mso-position-horizontal-relative:page" coordorigin="1380,-9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kfVQMAAOEHAAAOAAAAZHJzL2Uyb0RvYy54bWykVdtu2zAMfR+wfxD0uCH1JV7SGHWLIpdi&#10;QHcBln2AYssXzJY8SYnTDfv3UZSduumGDVseFMqkyMNDirq6OTY1OXClKykSGlz4lHCRyqwSRUI/&#10;bzeTS0q0YSJjtRQ8oQ9c05vrly+uujbmoSxlnXFFwInQcdcmtDSmjT1PpyVvmL6QLRegzKVqmIGt&#10;KrxMsQ68N7UX+v7M66TKWiVTrjV8XTklvUb/ec5T8yHPNTekTihgM7gqXHd29a6vWFwo1pZV2sNg&#10;/4CiYZWAoCdXK2YY2avqmaumSpXUMjcXqWw8medVyjEHyCbwz7K5U3LfYi5F3BXtiSag9oynf3ab&#10;vj98VKTKEgqFEqyBEmFUMrPUdG0Rg8Wdaj+1H5XLD8R7mX7RoPbO9XZfOGOy697JDNyxvZFIzTFX&#10;jXUBSZMjVuDhVAF+NCSFj7NpGM18KFQKuiCc9wVKS6iiPRRML0EJusnipFr3ZxeLWX8wtNg9FruI&#10;iLJHZVOCRtOPXOr/4/JTyVqOJdKWqZ7LxcDlRnFum5fMHZ1oNHCpx0SONBaiBr7/SOFzNgYef8cF&#10;i9O9NndcYiXY4V4bdwMykLC+Wd8FW+Ayb2q4DK8nxCdBMI1gtfT3Bwa7YLB75ZGtTzqCsc+MwsHI&#10;OQM3v/Q1Hcysr3DkC4pZDBBZOaBOj6KHDRJhduT42Gqt1LZbtoBt6DHwAEY2xd/YQuxzW3emD6Fg&#10;lpxPEUUJTJGdo6RlxiKzIaxIuoQiFfZDIw98K1FlLDJXn1G8R4NajA1dtyPpgMbpQLABsMVPQS3W&#10;UWmF3FR1jVWohYUyi/wAudGyrjKrtGi0KnbLWpEDs/MRf/3deWIGc0hk6KzkLFv3smFV7WSEZv1B&#10;//UU2E7EAfh94S/Wl+vLaBKFs/Uk8lerye1mGU1mm2D+ZjVdLZer4IeFFkRxWWUZFxbdMIyD6O8u&#10;aP8suDF6GsdPsniS7AZ/z5P1nsJAkiGX4R+zg4nibqgbJzuZPcBtVdK9LvAaglBK9Y2SDl6WhOqv&#10;e6Y4JfVbAeNmEUQRlNXgJnozD2GjxprdWMNECq4Saig0uBWXxj1f+1ZVRQmRXFmFvIVBm1f2PiM+&#10;h6rfwMRDCd8RzKV/8+xDNd6j1ePLfP0TAAD//wMAUEsDBBQABgAIAAAAIQBrprMC3gAAAAoBAAAP&#10;AAAAZHJzL2Rvd25yZXYueG1sTE9NS8NAEL0L/odlBG/tJkYlTbMppainIrQVxNs2O01Cs7Mhu03S&#10;f+/0pKeZN/N4H/lqsq0YsPeNIwXxPAKBVDrTUKXg6/A+S0H4oMno1hEquKKHVXF/l+vMuJF2OOxD&#10;JViEfKYV1CF0mZS+rNFqP3cdEv9Orrc6MOwraXo9srht5VMUvUqrG2KHWne4qbE87y9Wwceox3US&#10;vw3b82lz/Tm8fH5vY1Tq8WFaL0EEnMIfGW7xOToUnOnoLmS8aBknKXcJCmYLnjdCnDzzduRLmoIs&#10;cvm/QvELAAD//wMAUEsBAi0AFAAGAAgAAAAhALaDOJL+AAAA4QEAABMAAAAAAAAAAAAAAAAAAAAA&#10;AFtDb250ZW50X1R5cGVzXS54bWxQSwECLQAUAAYACAAAACEAOP0h/9YAAACUAQAACwAAAAAAAAAA&#10;AAAAAAAvAQAAX3JlbHMvLnJlbHNQSwECLQAUAAYACAAAACEAc+P5H1UDAADhBwAADgAAAAAAAAAA&#10;AAAAAAAuAgAAZHJzL2Uyb0RvYy54bWxQSwECLQAUAAYACAAAACEAa6azAt4AAAAKAQAADwAAAAAA&#10;AAAAAAAAAACvBQAAZHJzL2Rvd25yZXYueG1sUEsFBgAAAAAEAAQA8wAAALoGAAAAAA==&#10;">
                <v:shape id="Freeform 7" o:spid="_x0000_s1027" style="position:absolute;left:1380;top:-90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SlwwAAANoAAAAPAAAAZHJzL2Rvd25yZXYueG1sRI9BawIx&#10;FITvBf9DeIXearautLoaRQRp8ba24PW5eW623bzETaqrv74pFHocZuYbZr7sbSvO1IXGsYKnYQaC&#10;uHK64VrBx/vmcQIiRGSNrWNScKUAy8Xgbo6Fdhcu6byLtUgQDgUqMDH6QspQGbIYhs4TJ+/oOosx&#10;ya6WusNLgttWjrLsWVpsOC0Y9LQ2VH3tvq2C8jOX5mV7GOflxmevpxv7Vb5X6uG+X81AROrjf/iv&#10;/aYVTOH3SroBcvEDAAD//wMAUEsBAi0AFAAGAAgAAAAhANvh9svuAAAAhQEAABMAAAAAAAAAAAAA&#10;AAAAAAAAAFtDb250ZW50X1R5cGVzXS54bWxQSwECLQAUAAYACAAAACEAWvQsW78AAAAVAQAACwAA&#10;AAAAAAAAAAAAAAAfAQAAX3JlbHMvLnJlbHNQSwECLQAUAAYACAAAACEA46/EpcMAAADaAAAADwAA&#10;AAAAAAAAAAAAAAAHAgAAZHJzL2Rvd25yZXYueG1sUEsFBgAAAAADAAMAtwAAAPcCAAAAAA==&#10;" path="m9960,l,e" filled="f" strokeweight=".17781mm">
                  <v:path arrowok="t" o:connecttype="custom" o:connectlocs="996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rst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ast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16"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80"/>
          <w:tab w:val="left" w:pos="6240"/>
          <w:tab w:val="left" w:pos="8080"/>
        </w:tabs>
        <w:spacing w:after="0" w:line="240" w:lineRule="auto"/>
        <w:ind w:left="1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400800" cy="1270"/>
                <wp:effectExtent l="9525" t="13335" r="9525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80" y="-90"/>
                          <a:chExt cx="100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10080" cy="2"/>
                          </a:xfrm>
                          <a:custGeom>
                            <a:avLst/>
                            <a:gdLst>
                              <a:gd name="T0" fmla="+- 0 11460 1380"/>
                              <a:gd name="T1" fmla="*/ T0 w 10080"/>
                              <a:gd name="T2" fmla="+- 0 1380 13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0874" id="Group 4" o:spid="_x0000_s1026" style="position:absolute;margin-left:69pt;margin-top:-4.5pt;width:7in;height:.1pt;z-index:-251658752;mso-position-horizontal-relative:page" coordorigin="1380,-9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FWQMAAOc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AzzpRooEQUlcVITdcWCVjcm/ah/Wx8fiC+1+k/FtTBuR73hTdmu+6DzsCd2DtN&#10;1Bxz06ALSJodqQKPpwrIo2MpfJzFYTgPoVAp6KLpdV+gtIQq4qHocg5K0E1uTqp1fzbCo/7kFMEH&#10;IvEhCWYPC3OCTrNPZNrfI/OhFK2kGlmkqifzeiBzY6TE7mVXnk8yGsi0YyZHGoRogfD/5PAlHQOR&#10;r5IhknRv3b3UVAtxeG+dvwMZSFThrO+DLZCZNzVch78mLGRRFM9gxQL0Bwa7aLB7E7BtyDrmg59Z&#10;TQcr7w38/NTZ5WCGzqZjZ1DPYgApygF3elQ9cJCYwLETUru12mLHbAHd0GfgAYwwyVdsIfi5rT/T&#10;hzAwT84nieEMJsnOk9IKh8gwBIqsg5altsQvjT7IrSado2b2DTuK+GRRq7Gl73kiHvB4HQgYgvr8&#10;FBbRjsqr9KaqaypErRAM3K+I2LG6rjJUIhxrit2yNuwgcErSr79Az8xgGqmMnJVSZOtedqKqvUzQ&#10;0B80YU8CtiONwW834c16vp7Hk3g6W0/icLWavNss48lsE11frS5Xy+Uq+o7QojgpqyyTCtENIzmK&#10;/98t7R8HP0xPQ/lZFs+S3dDvZbLBcxhEMuQy/FN2MFb8NfUzZaezR7iyRvs3Bt5EEEptvnLWwfuy&#10;4PbfvTCSs/pvBTPnJopjKKujTXx1PYWNGWt2Y41QKbhacMehxVFcOv+I7VtTFSVE8mVV+h2M27zC&#10;O034PKp+A2OPJHpNKJf+5cPnarwnq6f3+e4HAAAA//8DAFBLAwQUAAYACAAAACEA7FW+894AAAAK&#10;AQAADwAAAGRycy9kb3ducmV2LnhtbExPTUvDQBC9C/6HZQRv7SZWS4zZlFLUUxFsBfE2TaZJaHY2&#10;ZLdJ+u+dnvQ082Ye7yNbTbZVA/W+cWwgnkegiAtXNlwZ+Nq/zRJQPiCX2DomAxfysMpvbzJMSzfy&#10;Jw27UCkRYZ+igTqELtXaFzVZ9HPXEcvv6HqLQWBf6bLHUcRtqx+iaKktNiwONXa0qak47c7WwPuI&#10;43oRvw7b03Fz+dk/fXxvYzLm/m5av4AKNIU/MlzjS3TIJdPBnbn0qhW8SKRLMDB7lnklxI9L2Q5y&#10;SRLQeab/V8h/AQAA//8DAFBLAQItABQABgAIAAAAIQC2gziS/gAAAOEBAAATAAAAAAAAAAAAAAAA&#10;AAAAAABbQ29udGVudF9UeXBlc10ueG1sUEsBAi0AFAAGAAgAAAAhADj9If/WAAAAlAEAAAsAAAAA&#10;AAAAAAAAAAAALwEAAF9yZWxzLy5yZWxzUEsBAi0AFAAGAAgAAAAhACYgbwVZAwAA5wcAAA4AAAAA&#10;AAAAAAAAAAAALgIAAGRycy9lMm9Eb2MueG1sUEsBAi0AFAAGAAgAAAAhAOxVvvPeAAAACgEAAA8A&#10;AAAAAAAAAAAAAAAAswUAAGRycy9kb3ducmV2LnhtbFBLBQYAAAAABAAEAPMAAAC+BgAAAAA=&#10;">
                <v:shape id="Freeform 5" o:spid="_x0000_s1027" style="position:absolute;left:1380;top:-9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6xxAAAANoAAAAPAAAAZHJzL2Rvd25yZXYueG1sRI/NasMw&#10;EITvgbyD2EBviRwfmsSNHIqhtPQQ3KSHHhdr/YOtlZHUxH77qlDocZiZb5jjaTKDuJHznWUF200C&#10;griyuuNGwef1Zb0H4QOyxsEyKZjJwylfLo6YaXvnD7pdQiMihH2GCtoQxkxKX7Vk0G/sSBy92jqD&#10;IUrXSO3wHuFmkGmSPEqDHceFFkcqWqr6y7dRgEXjDud+fy3f+7o06da+ztWXUg+r6fkJRKAp/If/&#10;2m9awQ5+r8QbIPMfAAAA//8DAFBLAQItABQABgAIAAAAIQDb4fbL7gAAAIUBAAATAAAAAAAAAAAA&#10;AAAAAAAAAABbQ29udGVudF9UeXBlc10ueG1sUEsBAi0AFAAGAAgAAAAhAFr0LFu/AAAAFQEAAAsA&#10;AAAAAAAAAAAAAAAAHwEAAF9yZWxzLy5yZWxzUEsBAi0AFAAGAAgAAAAhAClDfrHEAAAA2gAAAA8A&#10;AAAAAAAAAAAAAAAABwIAAGRycy9kb3ducmV2LnhtbFBLBQYAAAAAAwADALcAAAD4AgAAAAA=&#10;" path="m10080,l,e" filled="f" strokeweight=".17781mm">
                  <v:path arrowok="t" o:connecttype="custom" o:connectlocs="1008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WO</w:t>
      </w:r>
      <w:r w:rsid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ss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Pr="00EA369A" w:rsidRDefault="00647D36">
      <w:pPr>
        <w:spacing w:after="0" w:line="238" w:lineRule="auto"/>
        <w:ind w:left="1019" w:right="747" w:firstLine="1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begin"/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instrText xml:space="preserve"> HYPERLINK "http://financialaid.uwosh.edu/undergrad-satisfactory-academic-progress/" </w:instrText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ht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: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.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-5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sh.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n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_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ss/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el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gi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b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il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6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4"/>
          <w:sz w:val="20"/>
          <w:szCs w:val="20"/>
          <w:u w:color="0000FF"/>
        </w:rPr>
        <w:t>m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g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1</w:t>
      </w:r>
    </w:p>
    <w:p w:rsidR="00B03FC5" w:rsidRDefault="00EA369A">
      <w:pPr>
        <w:spacing w:before="11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end"/>
      </w: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847"/>
        <w:gridCol w:w="972"/>
        <w:gridCol w:w="2092"/>
        <w:gridCol w:w="847"/>
        <w:gridCol w:w="972"/>
      </w:tblGrid>
      <w:tr w:rsidR="00B03FC5">
        <w:trPr>
          <w:trHeight w:hRule="exact"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03FC5">
        <w:trPr>
          <w:trHeight w:hRule="exact" w:val="6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B03FC5" w:rsidRDefault="00647D36">
            <w:pPr>
              <w:spacing w:before="6" w:after="0" w:line="226" w:lineRule="exact"/>
              <w:ind w:left="101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3FC5">
        <w:trPr>
          <w:trHeight w:hRule="exact" w:val="9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before="5" w:after="0" w:line="217" w:lineRule="auto"/>
              <w:ind w:left="101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03FC5" w:rsidRDefault="00647D36" w:rsidP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B03FC5" w:rsidRDefault="00647D36">
      <w:pPr>
        <w:tabs>
          <w:tab w:val="left" w:pos="1740"/>
        </w:tabs>
        <w:spacing w:after="0" w:line="240" w:lineRule="auto"/>
        <w:ind w:left="1738" w:right="532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74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issue(s)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to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SAP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issue(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</w:p>
    <w:p w:rsidR="00B03FC5" w:rsidRDefault="00647D36" w:rsidP="00373320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</w:p>
    <w:p w:rsidR="00373320" w:rsidRDefault="00373320" w:rsidP="003733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3FC5" w:rsidRDefault="00647D36">
      <w:pPr>
        <w:spacing w:after="0" w:line="230" w:lineRule="exact"/>
        <w:ind w:left="1020" w:righ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61B5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6D0FC2" w:rsidRPr="00114FB6">
        <w:rPr>
          <w:rFonts w:ascii="Times New Roman" w:eastAsia="Times New Roman" w:hAnsi="Times New Roman" w:cs="Times New Roman"/>
          <w:sz w:val="20"/>
          <w:szCs w:val="20"/>
        </w:rPr>
        <w:t>A Success P</w:t>
      </w:r>
      <w:r w:rsidR="00461B53" w:rsidRPr="00114FB6">
        <w:rPr>
          <w:rFonts w:ascii="Times New Roman" w:eastAsia="Times New Roman" w:hAnsi="Times New Roman" w:cs="Times New Roman"/>
          <w:sz w:val="20"/>
          <w:szCs w:val="20"/>
        </w:rPr>
        <w:t xml:space="preserve">lan for </w:t>
      </w:r>
      <w:r w:rsidR="006D0FC2" w:rsidRPr="00114FB6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47B8" w:rsidRPr="00114FB6">
        <w:rPr>
          <w:rFonts w:ascii="Times New Roman" w:eastAsia="Times New Roman" w:hAnsi="Times New Roman" w:cs="Times New Roman"/>
          <w:sz w:val="20"/>
          <w:szCs w:val="20"/>
        </w:rPr>
        <w:t xml:space="preserve">our SAP </w:t>
      </w:r>
      <w:r w:rsidR="006D0FC2" w:rsidRPr="00114FB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47B8" w:rsidRPr="00114FB6">
        <w:rPr>
          <w:rFonts w:ascii="Times New Roman" w:eastAsia="Times New Roman" w:hAnsi="Times New Roman" w:cs="Times New Roman"/>
          <w:sz w:val="20"/>
          <w:szCs w:val="20"/>
        </w:rPr>
        <w:t xml:space="preserve">ppeal form </w:t>
      </w:r>
      <w:r w:rsidR="00461B53" w:rsidRPr="00114FB6">
        <w:rPr>
          <w:rFonts w:ascii="Times New Roman" w:eastAsia="Times New Roman" w:hAnsi="Times New Roman" w:cs="Times New Roman"/>
          <w:sz w:val="20"/>
          <w:szCs w:val="20"/>
        </w:rPr>
        <w:t xml:space="preserve">can be found </w:t>
      </w:r>
      <w:r w:rsidR="005F47B8" w:rsidRPr="00114FB6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8" w:history="1">
        <w:r w:rsidR="005F47B8" w:rsidRPr="00114F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https://uwosh.edu/financialaid/forms-and-applications/</w:t>
        </w:r>
      </w:hyperlink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1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1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820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-3175</wp:posOffset>
                </wp:positionV>
                <wp:extent cx="5981065" cy="1270"/>
                <wp:effectExtent l="10160" t="1905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1" y="-5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-5"/>
                            <a:ext cx="941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10830 1411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F819" id="Group 2" o:spid="_x0000_s1026" style="position:absolute;margin-left:70.55pt;margin-top:-.25pt;width:470.95pt;height:.1pt;z-index:-251657728;mso-position-horizontal-relative:page" coordorigin="1411,-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YXgMAAOAHAAAOAAAAZHJzL2Uyb0RvYy54bWykVdtu2zAMfR+wfxD0uCG1nTptYtQdhlyK&#10;Ad0FWPYBiixfMFvyJCVON+zfR1F26qYYNmx5cCiTJg8PKfLmzbGpyUFoUymZ0ugipERIrrJKFin9&#10;st1M5pQYy2TGaiVFSh+EoW9uX7646dpETFWp6kxoAk6kSbo2paW1bRIEhpeiYeZCtUKCMle6YRaO&#10;uggyzTrw3tTBNAyvgk7prNWKC2Pg7cor6S36z3PB7cc8N8KSOqWAzeJT43PnnsHtDUsKzdqy4j0M&#10;9g8oGlZJCHpytWKWkb2unrlqKq6VUbm94KoJVJ5XXGAOkE0UnmVzp9W+xVyKpCvaE01A7RlP/+yW&#10;fzh80qTKUhpTIlkDJcKoZOqo6doiAYs73X5uP2mfH4j3in81oA7O9e5ceGOy696rDNyxvVVIzTHX&#10;jXMBSZMjVuDhVAFxtITDy9liHoVXM0o46KLpdV8gXkIV3UdRHEWUgG4y86Xj5br/dBFHC/8dQg9Y&#10;4gMiyB6Uywj6zDxSaf6Pys8lawVWyDiieioBv6dyo4VwvUsuPZtoNFBpxjyONA6iAbr/yOAzMgYW&#10;f0cFS/je2DuhsA7scG+s7/8MJKxu1gPfwl3JmxquwusJCYmLhI/+vpzMoBje7FVAtiHpCIbunQ6+&#10;poOR9xXOL73Hc2eXg51zNh05g1oWA0RWDqj5UfawQSLMDZwQG61VxvXK1ncKthB4ACOX4m9sIfbQ&#10;jYOt/+9DaJgk5zNEUwIzZOfTaJl1yFwIJ5IupciFe9Gog9gqVNmz1ocgj9pajq18FUeovBq+cAHg&#10;9nkBgzqso9JKtanqGstQSwclWsxmcyTHqLrKnNbBMbrYLWtNDsyNR/y5bMDbEzMYQzJDb6Vg2bqX&#10;LatqL4N9jeRCA/YcuFbE+fdjES7W8/U8nsTTq/UkDlerydvNMp5cbaLr2epytVyuop8OWhQnZZVl&#10;Qjp0wyyO4r+7oP1W8FP0NI2fZPEk2Q3+nicbPIWBXEAuw78ne7ihfpzsVPYAt1Urv1xgGYJQKv2d&#10;kg4WS0rNtz3TgpL6nYRxs4ji2G0iPMSz6ykc9FizG2uY5OAqpZZChztxaf322re6KkqIFGFZpXoL&#10;czav3IWGiWcSj6o/wMRDCdcI5tKvPLenxme0elzMt78AAAD//wMAUEsDBBQABgAIAAAAIQCTFzCa&#10;3gAAAAgBAAAPAAAAZHJzL2Rvd25yZXYueG1sTI/BasMwEETvhf6D2EJviay6KcG1HEJoewqFJoXS&#10;m2JtbBNrZSzFdv6+m1NznJ1h9k2+mlwrBuxD40mDmicgkEpvG6o0fO/fZ0sQIRqypvWEGi4YYFXc&#10;3+Ums36kLxx2sRJcQiEzGuoYu0zKUNboTJj7Dom9o++diSz7StrejFzuWvmUJC/SmYb4Q2063NRY&#10;nnZnp+FjNOM6VW/D9nTcXH73i8+frUKtHx+m9SuIiFP8D8MVn9GhYKaDP5MNomX9rBRHNcwWIK5+&#10;skx53IEPKcgil7cDij8AAAD//wMAUEsBAi0AFAAGAAgAAAAhALaDOJL+AAAA4QEAABMAAAAAAAAA&#10;AAAAAAAAAAAAAFtDb250ZW50X1R5cGVzXS54bWxQSwECLQAUAAYACAAAACEAOP0h/9YAAACUAQAA&#10;CwAAAAAAAAAAAAAAAAAvAQAAX3JlbHMvLnJlbHNQSwECLQAUAAYACAAAACEAGJTsWF4DAADgBwAA&#10;DgAAAAAAAAAAAAAAAAAuAgAAZHJzL2Uyb0RvYy54bWxQSwECLQAUAAYACAAAACEAkxcwmt4AAAAI&#10;AQAADwAAAAAAAAAAAAAAAAC4BQAAZHJzL2Rvd25yZXYueG1sUEsFBgAAAAAEAAQA8wAAAMMGAAAA&#10;AA==&#10;">
                <v:shape id="Freeform 3" o:spid="_x0000_s1027" style="position:absolute;left:1411;top:-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cbwgAAANoAAAAPAAAAZHJzL2Rvd25yZXYueG1sRI9BawIx&#10;FITvhf6H8ArearYWq6xGKS0F8dLW6v2xeW4W970sSVzXf28KhR6HmfmGWa4HblVPITZeDDyNC1Ak&#10;lbeN1Ab2Px+Pc1AxoVhsvZCBK0VYr+7vllhaf5Fv6nepVhkisUQDLqWu1DpWjhjj2Hck2Tv6wJiy&#10;DLW2AS8Zzq2eFMWLZmwkLzjs6M1Rddqd2cCRw3RLbsbyfurP18/nyezwxcaMHobXBahEQ/oP/7U3&#10;1sAUfq/kG6BXNwAAAP//AwBQSwECLQAUAAYACAAAACEA2+H2y+4AAACFAQAAEwAAAAAAAAAAAAAA&#10;AAAAAAAAW0NvbnRlbnRfVHlwZXNdLnhtbFBLAQItABQABgAIAAAAIQBa9CxbvwAAABUBAAALAAAA&#10;AAAAAAAAAAAAAB8BAABfcmVscy8ucmVsc1BLAQItABQABgAIAAAAIQD4MYcb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740DC" w:rsidRDefault="00C740DC">
      <w:pPr>
        <w:spacing w:after="0" w:line="240" w:lineRule="auto"/>
        <w:ind w:left="1021" w:right="906" w:hanging="1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03FC5" w:rsidRDefault="00647D36">
      <w:pPr>
        <w:spacing w:after="0" w:line="240" w:lineRule="auto"/>
        <w:ind w:left="1021" w:right="90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03FC5">
      <w:pgSz w:w="12240" w:h="15840"/>
      <w:pgMar w:top="1620" w:right="800" w:bottom="1240" w:left="420" w:header="63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8" w:rsidRDefault="00647D36">
      <w:pPr>
        <w:spacing w:after="0" w:line="240" w:lineRule="auto"/>
      </w:pPr>
      <w:r>
        <w:separator/>
      </w:r>
    </w:p>
  </w:endnote>
  <w:endnote w:type="continuationSeparator" w:id="0">
    <w:p w:rsidR="00A454E8" w:rsidRDefault="006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77800"/>
              <wp:effectExtent l="381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FB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28.5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L6FlZPgAAAA&#10;DQEAAA8AAABkcnMvZG93bnJldi54bWxMj8FOwzAQRO9I/IO1SNyonYiGEuJUFYITEiINB45O7CZW&#10;43WI3Tb8PZsT3HZnRrNvi+3sBnY2U7AeJSQrAcxg67XFTsJn/Xq3ARaiQq0Gj0bCjwmwLa+vCpVr&#10;f8HKnPexY1SCIVcS+hjHnPPQ9sapsPKjQfIOfnIq0jp1XE/qQuVu4KkQGXfKIl3o1Wiee9Me9ycn&#10;YfeF1Yv9fm8+qkNl6/pR4Ft2lPL2Zt49AYtmjn9hWPAJHUpiavwJdWCDhEykCUXJuF8/0ESRLF2k&#10;ZpE26wR4WfD/X5S/AA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L6FlZPgAAAADQEA&#10;AA8AAAAAAAAAAAAAAAAACQ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FB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8" w:rsidRDefault="00647D36">
      <w:pPr>
        <w:spacing w:after="0" w:line="240" w:lineRule="auto"/>
      </w:pPr>
      <w:r>
        <w:separator/>
      </w:r>
    </w:p>
  </w:footnote>
  <w:footnote w:type="continuationSeparator" w:id="0">
    <w:p w:rsidR="00A454E8" w:rsidRDefault="006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339725</wp:posOffset>
          </wp:positionH>
          <wp:positionV relativeFrom="page">
            <wp:posOffset>405130</wp:posOffset>
          </wp:positionV>
          <wp:extent cx="1231265" cy="571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452120</wp:posOffset>
              </wp:positionV>
              <wp:extent cx="1363980" cy="5969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183" w:lineRule="exact"/>
                            <w:ind w:left="385" w:right="-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</w:p>
                        <w:p w:rsidR="00B03FC5" w:rsidRDefault="00647D36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48" w:right="-4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53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920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before="4" w:after="0" w:line="240" w:lineRule="auto"/>
                            <w:ind w:left="625" w:right="-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45pt;margin-top:35.6pt;width:107.4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c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l5Gl0kMRyWcLZIo8W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6f4x3OEAAAAL&#10;AQAADwAAAGRycy9kb3ducmV2LnhtbEyPwU7DMAyG70i8Q+RJ3FjaonW0azpNCE5IiK4cOKaN10Zr&#10;nNJkW3l7stO42fKn399fbGczsDNOTlsSEC8jYEitVZo6AV/12+MzMOclKTlYQgG/6GBb3t8VMlf2&#10;QhWe975jIYRcLgX03o85567t0Ui3tCNSuB3sZKQP69RxNclLCDcDT6Io5UZqCh96OeJLj+1xfzIC&#10;dt9Uveqfj+azOlS6rrOI3tOjEA+LebcB5nH2Nxiu+kEdyuDU2BMpxwYBWRJlARWwjhNgVyB+Wq2B&#10;NWFKVwnwsuD/O5R/AAAA//8DAFBLAQItABQABgAIAAAAIQC2gziS/gAAAOEBAAATAAAAAAAAAAAA&#10;AAAAAAAAAABbQ29udGVudF9UeXBlc10ueG1sUEsBAi0AFAAGAAgAAAAhADj9If/WAAAAlAEAAAsA&#10;AAAAAAAAAAAAAAAALwEAAF9yZWxzLy5yZWxzUEsBAi0AFAAGAAgAAAAhAOVUuFyuAgAAqQUAAA4A&#10;AAAAAAAAAAAAAAAALgIAAGRycy9lMm9Eb2MueG1sUEsBAi0AFAAGAAgAAAAhAOn+MdzhAAAACwEA&#10;AA8AAAAAAAAAAAAAAAAACA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183" w:lineRule="exact"/>
                      <w:ind w:left="385" w:right="-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</w:p>
                  <w:p w:rsidR="00B03FC5" w:rsidRDefault="00647D36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after="0" w:line="184" w:lineRule="exact"/>
                      <w:ind w:left="848" w:right="-4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hk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B03FC5" w:rsidRDefault="00647D36">
                    <w:pPr>
                      <w:spacing w:after="0" w:line="184" w:lineRule="exact"/>
                      <w:ind w:left="853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920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before="4" w:after="0" w:line="240" w:lineRule="auto"/>
                      <w:ind w:left="625" w:right="-4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C5"/>
    <w:rsid w:val="00114FB6"/>
    <w:rsid w:val="002F6552"/>
    <w:rsid w:val="003364FB"/>
    <w:rsid w:val="00373320"/>
    <w:rsid w:val="00461B53"/>
    <w:rsid w:val="00484FCA"/>
    <w:rsid w:val="004A0B34"/>
    <w:rsid w:val="005415B4"/>
    <w:rsid w:val="005F47B8"/>
    <w:rsid w:val="00647D36"/>
    <w:rsid w:val="006D0FC2"/>
    <w:rsid w:val="00861DAD"/>
    <w:rsid w:val="00877C86"/>
    <w:rsid w:val="008D5E03"/>
    <w:rsid w:val="00A454E8"/>
    <w:rsid w:val="00B03FC5"/>
    <w:rsid w:val="00BB5DDE"/>
    <w:rsid w:val="00BD0EEA"/>
    <w:rsid w:val="00C740DC"/>
    <w:rsid w:val="00DB4728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3164094-AE39-426E-8213-57D4252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osh.edu/financialaid/forms-and-application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o@uwosh.edu" TargetMode="External"/><Relationship Id="rId2" Type="http://schemas.openxmlformats.org/officeDocument/2006/relationships/hyperlink" Target="mailto:fao@uwosh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Wilkes, Ben</cp:lastModifiedBy>
  <cp:revision>6</cp:revision>
  <dcterms:created xsi:type="dcterms:W3CDTF">2018-06-08T15:55:00Z</dcterms:created>
  <dcterms:modified xsi:type="dcterms:W3CDTF">2019-01-23T16:46:00Z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2015-12-16T00:00:00Z</vt:filetime>
  </property>
</Properties>
</file>