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32" w:rsidRPr="006F2430" w:rsidRDefault="00623432">
      <w:pPr>
        <w:rPr>
          <w:rFonts w:ascii="Times New Roman" w:hAnsi="Times New Roman" w:cs="Times New Roman"/>
          <w:sz w:val="24"/>
          <w:szCs w:val="24"/>
        </w:rPr>
      </w:pPr>
      <w:r w:rsidRPr="006F2430">
        <w:rPr>
          <w:rFonts w:ascii="Times New Roman" w:hAnsi="Times New Roman" w:cs="Times New Roman"/>
          <w:sz w:val="24"/>
          <w:szCs w:val="24"/>
        </w:rPr>
        <w:t>Tax Exempt</w:t>
      </w:r>
      <w:r w:rsidR="00392C90" w:rsidRPr="006F2430">
        <w:rPr>
          <w:rFonts w:ascii="Times New Roman" w:hAnsi="Times New Roman" w:cs="Times New Roman"/>
          <w:sz w:val="24"/>
          <w:szCs w:val="24"/>
        </w:rPr>
        <w:t xml:space="preserve">, </w:t>
      </w:r>
      <w:r w:rsidRPr="006F2430">
        <w:rPr>
          <w:rFonts w:ascii="Times New Roman" w:hAnsi="Times New Roman" w:cs="Times New Roman"/>
          <w:sz w:val="24"/>
          <w:szCs w:val="24"/>
        </w:rPr>
        <w:t>Employer Identification Number</w:t>
      </w:r>
      <w:r w:rsidR="00392C90" w:rsidRPr="006F2430">
        <w:rPr>
          <w:rFonts w:ascii="Times New Roman" w:hAnsi="Times New Roman" w:cs="Times New Roman"/>
          <w:sz w:val="24"/>
          <w:szCs w:val="24"/>
        </w:rPr>
        <w:t>, and WISDM</w:t>
      </w:r>
    </w:p>
    <w:p w:rsidR="006F2430" w:rsidRDefault="006F2430">
      <w:pPr>
        <w:rPr>
          <w:rFonts w:ascii="Times New Roman" w:hAnsi="Times New Roman" w:cs="Times New Roman"/>
          <w:sz w:val="24"/>
          <w:szCs w:val="24"/>
        </w:rPr>
      </w:pPr>
      <w:r w:rsidRPr="006F2430">
        <w:rPr>
          <w:rFonts w:ascii="Times New Roman" w:hAnsi="Times New Roman" w:cs="Times New Roman"/>
          <w:b/>
          <w:sz w:val="24"/>
          <w:szCs w:val="24"/>
        </w:rPr>
        <w:t>Tax Exempt</w:t>
      </w:r>
      <w:r w:rsidR="000B3D52">
        <w:rPr>
          <w:rFonts w:ascii="Times New Roman" w:hAnsi="Times New Roman" w:cs="Times New Roman"/>
          <w:b/>
          <w:sz w:val="24"/>
          <w:szCs w:val="24"/>
        </w:rPr>
        <w:t xml:space="preserve"> – only used when spending the University Funds approved by Student Allocation Committee</w:t>
      </w:r>
    </w:p>
    <w:p w:rsidR="00623432" w:rsidRDefault="00623432" w:rsidP="006F2430">
      <w:pPr>
        <w:spacing w:line="240" w:lineRule="auto"/>
        <w:rPr>
          <w:rFonts w:ascii="Times New Roman" w:hAnsi="Times New Roman" w:cs="Times New Roman"/>
          <w:sz w:val="24"/>
          <w:szCs w:val="24"/>
        </w:rPr>
      </w:pPr>
      <w:r w:rsidRPr="006F2430">
        <w:rPr>
          <w:rFonts w:ascii="Times New Roman" w:hAnsi="Times New Roman" w:cs="Times New Roman"/>
          <w:sz w:val="24"/>
          <w:szCs w:val="24"/>
        </w:rPr>
        <w:t>Student organizations and clubs that are open to all students are eligible to apply for funding through the Stude</w:t>
      </w:r>
      <w:r w:rsidR="00576809">
        <w:rPr>
          <w:rFonts w:ascii="Times New Roman" w:hAnsi="Times New Roman" w:cs="Times New Roman"/>
          <w:sz w:val="24"/>
          <w:szCs w:val="24"/>
        </w:rPr>
        <w:t xml:space="preserve">nt Allocations Committee. </w:t>
      </w:r>
      <w:r w:rsidRPr="006F2430">
        <w:rPr>
          <w:rFonts w:ascii="Times New Roman" w:hAnsi="Times New Roman" w:cs="Times New Roman"/>
          <w:sz w:val="24"/>
          <w:szCs w:val="24"/>
        </w:rPr>
        <w:t xml:space="preserve">The Student Allocations Committee (SAC) distributes Student Segregated University Fees to requesting </w:t>
      </w:r>
      <w:r w:rsidR="00C55496">
        <w:rPr>
          <w:rFonts w:ascii="Times New Roman" w:hAnsi="Times New Roman" w:cs="Times New Roman"/>
          <w:sz w:val="24"/>
          <w:szCs w:val="24"/>
        </w:rPr>
        <w:t xml:space="preserve">OSA recognized </w:t>
      </w:r>
      <w:r w:rsidRPr="006F2430">
        <w:rPr>
          <w:rFonts w:ascii="Times New Roman" w:hAnsi="Times New Roman" w:cs="Times New Roman"/>
          <w:sz w:val="24"/>
          <w:szCs w:val="24"/>
        </w:rPr>
        <w:t>student organizations and clubs.  Purchases made by club/orgs using the Student Allocations funding is Tax Exempt and should not include Wisconsin sales tax.  Please use the Tax Exempt Certificate while making purchases or reservations on behalf of the student club/org</w:t>
      </w:r>
      <w:r w:rsidR="00C55496">
        <w:rPr>
          <w:rFonts w:ascii="Times New Roman" w:hAnsi="Times New Roman" w:cs="Times New Roman"/>
          <w:sz w:val="24"/>
          <w:szCs w:val="24"/>
        </w:rPr>
        <w:t xml:space="preserve"> with approved SAC funds</w:t>
      </w:r>
      <w:r w:rsidRPr="006F2430">
        <w:rPr>
          <w:rFonts w:ascii="Times New Roman" w:hAnsi="Times New Roman" w:cs="Times New Roman"/>
          <w:sz w:val="24"/>
          <w:szCs w:val="24"/>
        </w:rPr>
        <w:t>.</w:t>
      </w:r>
      <w:r w:rsidR="005A018E" w:rsidRPr="006F2430">
        <w:rPr>
          <w:rFonts w:ascii="Times New Roman" w:hAnsi="Times New Roman" w:cs="Times New Roman"/>
          <w:sz w:val="24"/>
          <w:szCs w:val="24"/>
        </w:rPr>
        <w:t xml:space="preserve">  Please contact Rae Ann, OSA</w:t>
      </w:r>
      <w:r w:rsidR="00576809">
        <w:rPr>
          <w:rFonts w:ascii="Times New Roman" w:hAnsi="Times New Roman" w:cs="Times New Roman"/>
          <w:sz w:val="24"/>
          <w:szCs w:val="24"/>
        </w:rPr>
        <w:t>/Allocations</w:t>
      </w:r>
      <w:r w:rsidR="005A018E" w:rsidRPr="006F2430">
        <w:rPr>
          <w:rFonts w:ascii="Times New Roman" w:hAnsi="Times New Roman" w:cs="Times New Roman"/>
          <w:sz w:val="24"/>
          <w:szCs w:val="24"/>
        </w:rPr>
        <w:t xml:space="preserve"> Office Manager, for a copy of the Tax Exempt Certificate in the Oshkosh Student Association (OSA) office</w:t>
      </w:r>
      <w:r w:rsidR="00C55496">
        <w:rPr>
          <w:rFonts w:ascii="Times New Roman" w:hAnsi="Times New Roman" w:cs="Times New Roman"/>
          <w:sz w:val="24"/>
          <w:szCs w:val="24"/>
        </w:rPr>
        <w:t>, Reeve Memorial Union, Room 208C</w:t>
      </w:r>
      <w:r w:rsidR="006F2430" w:rsidRPr="006F2430">
        <w:rPr>
          <w:rFonts w:ascii="Times New Roman" w:hAnsi="Times New Roman" w:cs="Times New Roman"/>
          <w:sz w:val="24"/>
          <w:szCs w:val="24"/>
        </w:rPr>
        <w:t>.</w:t>
      </w:r>
    </w:p>
    <w:p w:rsidR="000B3D52" w:rsidRPr="000B3D52" w:rsidRDefault="000B3D52" w:rsidP="006F243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Fund raised and have funds, now what</w:t>
      </w:r>
      <w:proofErr w:type="gramStart"/>
      <w:r>
        <w:rPr>
          <w:rFonts w:ascii="Times New Roman" w:hAnsi="Times New Roman" w:cs="Times New Roman"/>
          <w:b/>
          <w:sz w:val="24"/>
          <w:szCs w:val="24"/>
          <w:u w:val="single"/>
        </w:rPr>
        <w:t>???</w:t>
      </w:r>
      <w:proofErr w:type="gramEnd"/>
    </w:p>
    <w:p w:rsidR="006F2430" w:rsidRDefault="006F2430">
      <w:pPr>
        <w:rPr>
          <w:rFonts w:ascii="Times New Roman" w:hAnsi="Times New Roman" w:cs="Times New Roman"/>
          <w:b/>
          <w:sz w:val="24"/>
          <w:szCs w:val="24"/>
        </w:rPr>
      </w:pPr>
      <w:r>
        <w:rPr>
          <w:rFonts w:ascii="Times New Roman" w:hAnsi="Times New Roman" w:cs="Times New Roman"/>
          <w:b/>
          <w:sz w:val="24"/>
          <w:szCs w:val="24"/>
        </w:rPr>
        <w:t>Employer Identification Number</w:t>
      </w:r>
    </w:p>
    <w:p w:rsidR="00576809" w:rsidRDefault="005A018E" w:rsidP="006F2430">
      <w:pPr>
        <w:spacing w:line="240" w:lineRule="auto"/>
        <w:rPr>
          <w:rFonts w:ascii="Times New Roman" w:hAnsi="Times New Roman" w:cs="Times New Roman"/>
          <w:sz w:val="24"/>
          <w:szCs w:val="24"/>
        </w:rPr>
      </w:pPr>
      <w:r w:rsidRPr="006F2430">
        <w:rPr>
          <w:rFonts w:ascii="Times New Roman" w:hAnsi="Times New Roman" w:cs="Times New Roman"/>
          <w:sz w:val="24"/>
          <w:szCs w:val="24"/>
        </w:rPr>
        <w:t xml:space="preserve">Club/Orgs are encouraged to </w:t>
      </w:r>
      <w:r w:rsidR="00623432" w:rsidRPr="006F2430">
        <w:rPr>
          <w:rFonts w:ascii="Times New Roman" w:hAnsi="Times New Roman" w:cs="Times New Roman"/>
          <w:sz w:val="24"/>
          <w:szCs w:val="24"/>
        </w:rPr>
        <w:t>open a savings and</w:t>
      </w:r>
      <w:r w:rsidRPr="006F2430">
        <w:rPr>
          <w:rFonts w:ascii="Times New Roman" w:hAnsi="Times New Roman" w:cs="Times New Roman"/>
          <w:sz w:val="24"/>
          <w:szCs w:val="24"/>
        </w:rPr>
        <w:t>/or</w:t>
      </w:r>
      <w:r w:rsidR="00623432" w:rsidRPr="006F2430">
        <w:rPr>
          <w:rFonts w:ascii="Times New Roman" w:hAnsi="Times New Roman" w:cs="Times New Roman"/>
          <w:sz w:val="24"/>
          <w:szCs w:val="24"/>
        </w:rPr>
        <w:t xml:space="preserve"> checking a</w:t>
      </w:r>
      <w:r w:rsidR="00576809">
        <w:rPr>
          <w:rFonts w:ascii="Times New Roman" w:hAnsi="Times New Roman" w:cs="Times New Roman"/>
          <w:sz w:val="24"/>
          <w:szCs w:val="24"/>
        </w:rPr>
        <w:t>ccount with a</w:t>
      </w:r>
      <w:r w:rsidR="00623432" w:rsidRPr="006F2430">
        <w:rPr>
          <w:rFonts w:ascii="Times New Roman" w:hAnsi="Times New Roman" w:cs="Times New Roman"/>
          <w:sz w:val="24"/>
          <w:szCs w:val="24"/>
        </w:rPr>
        <w:t xml:space="preserve"> financial institution</w:t>
      </w:r>
      <w:r w:rsidR="006F2430">
        <w:rPr>
          <w:rFonts w:ascii="Times New Roman" w:hAnsi="Times New Roman" w:cs="Times New Roman"/>
          <w:sz w:val="24"/>
          <w:szCs w:val="24"/>
        </w:rPr>
        <w:t xml:space="preserve"> </w:t>
      </w:r>
      <w:r w:rsidR="006F2430" w:rsidRPr="00C55496">
        <w:rPr>
          <w:rFonts w:ascii="Times New Roman" w:hAnsi="Times New Roman" w:cs="Times New Roman"/>
          <w:sz w:val="24"/>
          <w:szCs w:val="24"/>
        </w:rPr>
        <w:t>for fund raising money</w:t>
      </w:r>
      <w:r w:rsidR="00623432" w:rsidRPr="00C55496">
        <w:rPr>
          <w:rFonts w:ascii="Times New Roman" w:hAnsi="Times New Roman" w:cs="Times New Roman"/>
          <w:sz w:val="24"/>
          <w:szCs w:val="24"/>
        </w:rPr>
        <w:t xml:space="preserve">. </w:t>
      </w:r>
      <w:r w:rsidRPr="00C55496">
        <w:rPr>
          <w:rFonts w:ascii="Times New Roman" w:hAnsi="Times New Roman" w:cs="Times New Roman"/>
          <w:sz w:val="24"/>
          <w:szCs w:val="24"/>
        </w:rPr>
        <w:t xml:space="preserve"> </w:t>
      </w:r>
      <w:r w:rsidRPr="00C55496">
        <w:rPr>
          <w:rFonts w:ascii="Times New Roman" w:hAnsi="Times New Roman" w:cs="Times New Roman"/>
          <w:sz w:val="24"/>
          <w:szCs w:val="24"/>
          <w:highlight w:val="yellow"/>
        </w:rPr>
        <w:t xml:space="preserve">Any </w:t>
      </w:r>
      <w:r w:rsidR="00623432" w:rsidRPr="00C55496">
        <w:rPr>
          <w:rFonts w:ascii="Times New Roman" w:hAnsi="Times New Roman" w:cs="Times New Roman"/>
          <w:sz w:val="24"/>
          <w:szCs w:val="24"/>
          <w:highlight w:val="yellow"/>
        </w:rPr>
        <w:t xml:space="preserve">Orgs/Clubs </w:t>
      </w:r>
      <w:r w:rsidR="00C55496" w:rsidRPr="00C55496">
        <w:rPr>
          <w:rFonts w:ascii="Times New Roman" w:hAnsi="Times New Roman" w:cs="Times New Roman"/>
          <w:sz w:val="24"/>
          <w:szCs w:val="24"/>
          <w:highlight w:val="yellow"/>
        </w:rPr>
        <w:t>raising</w:t>
      </w:r>
      <w:r w:rsidRPr="00C55496">
        <w:rPr>
          <w:rFonts w:ascii="Times New Roman" w:hAnsi="Times New Roman" w:cs="Times New Roman"/>
          <w:sz w:val="24"/>
          <w:szCs w:val="24"/>
          <w:highlight w:val="yellow"/>
        </w:rPr>
        <w:t xml:space="preserve"> fund raising money will </w:t>
      </w:r>
      <w:r w:rsidR="00623432" w:rsidRPr="00C55496">
        <w:rPr>
          <w:rFonts w:ascii="Times New Roman" w:hAnsi="Times New Roman" w:cs="Times New Roman"/>
          <w:sz w:val="24"/>
          <w:szCs w:val="24"/>
          <w:highlight w:val="yellow"/>
        </w:rPr>
        <w:t>n</w:t>
      </w:r>
      <w:r w:rsidR="00C55496" w:rsidRPr="00C55496">
        <w:rPr>
          <w:rFonts w:ascii="Times New Roman" w:hAnsi="Times New Roman" w:cs="Times New Roman"/>
          <w:sz w:val="24"/>
          <w:szCs w:val="24"/>
          <w:highlight w:val="yellow"/>
        </w:rPr>
        <w:t>eed their OWN</w:t>
      </w:r>
      <w:r w:rsidR="00623432" w:rsidRPr="00C55496">
        <w:rPr>
          <w:rFonts w:ascii="Times New Roman" w:hAnsi="Times New Roman" w:cs="Times New Roman"/>
          <w:sz w:val="24"/>
          <w:szCs w:val="24"/>
          <w:highlight w:val="yellow"/>
        </w:rPr>
        <w:t xml:space="preserve"> Federal Tax ID number referred to as an employer identification number (EIN).</w:t>
      </w:r>
      <w:r w:rsidR="00C55496" w:rsidRPr="00C55496">
        <w:rPr>
          <w:rFonts w:ascii="Times New Roman" w:hAnsi="Times New Roman" w:cs="Times New Roman"/>
          <w:sz w:val="24"/>
          <w:szCs w:val="24"/>
          <w:highlight w:val="yellow"/>
        </w:rPr>
        <w:t xml:space="preserve">  OSA recognized club/orgs may NOT USE THE UNIVERITY’S EIN NUMBER AT THE BANK TO OPEN AN ACCOUNT.  This money is not the university’s money – it is the club/org’s money, therefore, the club/org MUST USE their OWN EIN number to open an account at a bank NOT the universities.</w:t>
      </w:r>
      <w:r w:rsidR="00623432" w:rsidRPr="006F2430">
        <w:rPr>
          <w:rFonts w:ascii="Times New Roman" w:hAnsi="Times New Roman" w:cs="Times New Roman"/>
          <w:sz w:val="24"/>
          <w:szCs w:val="24"/>
        </w:rPr>
        <w:t xml:space="preserve"> Please complete the </w:t>
      </w:r>
      <w:proofErr w:type="gramStart"/>
      <w:r w:rsidR="00623432" w:rsidRPr="006F2430">
        <w:rPr>
          <w:rFonts w:ascii="Times New Roman" w:hAnsi="Times New Roman" w:cs="Times New Roman"/>
          <w:sz w:val="24"/>
          <w:szCs w:val="24"/>
        </w:rPr>
        <w:t>five minute</w:t>
      </w:r>
      <w:proofErr w:type="gramEnd"/>
      <w:r w:rsidR="00623432" w:rsidRPr="006F2430">
        <w:rPr>
          <w:rFonts w:ascii="Times New Roman" w:hAnsi="Times New Roman" w:cs="Times New Roman"/>
          <w:sz w:val="24"/>
          <w:szCs w:val="24"/>
        </w:rPr>
        <w:t xml:space="preserve"> EIN application located on this link. </w:t>
      </w:r>
      <w:hyperlink r:id="rId4" w:history="1">
        <w:r w:rsidR="00F7534F" w:rsidRPr="000C5907">
          <w:rPr>
            <w:rStyle w:val="Hyperlink"/>
            <w:rFonts w:ascii="Times New Roman" w:hAnsi="Times New Roman" w:cs="Times New Roman"/>
            <w:sz w:val="24"/>
            <w:szCs w:val="24"/>
          </w:rPr>
          <w:t>https://www.irs.gov/Businesses/Small-Businesses-&amp;-Self-Employed/Apply-for-an-Employer-Identification-Number-%28EIN%29-Online</w:t>
        </w:r>
      </w:hyperlink>
      <w:r w:rsidR="00F7534F">
        <w:rPr>
          <w:rFonts w:ascii="Times New Roman" w:hAnsi="Times New Roman" w:cs="Times New Roman"/>
          <w:sz w:val="24"/>
          <w:szCs w:val="24"/>
        </w:rPr>
        <w:t xml:space="preserve">. </w:t>
      </w:r>
      <w:r w:rsidR="00213C0B">
        <w:rPr>
          <w:rFonts w:ascii="Times New Roman" w:hAnsi="Times New Roman" w:cs="Times New Roman"/>
          <w:sz w:val="24"/>
          <w:szCs w:val="24"/>
        </w:rPr>
        <w:t xml:space="preserve"> (Steps to complete the application for an Employer Identification Number (EIN) Online – may be found on the SAC website under forms.) </w:t>
      </w:r>
      <w:r w:rsidR="00F7534F">
        <w:rPr>
          <w:rFonts w:ascii="Times New Roman" w:hAnsi="Times New Roman" w:cs="Times New Roman"/>
          <w:sz w:val="24"/>
          <w:szCs w:val="24"/>
        </w:rPr>
        <w:t>The</w:t>
      </w:r>
      <w:r w:rsidR="00623432" w:rsidRPr="006F2430">
        <w:rPr>
          <w:rFonts w:ascii="Times New Roman" w:hAnsi="Times New Roman" w:cs="Times New Roman"/>
          <w:sz w:val="24"/>
          <w:szCs w:val="24"/>
        </w:rPr>
        <w:t xml:space="preserve"> complete Policies and Procedures Manual is located on the Student Allocations Committ</w:t>
      </w:r>
      <w:r w:rsidRPr="006F2430">
        <w:rPr>
          <w:rFonts w:ascii="Times New Roman" w:hAnsi="Times New Roman" w:cs="Times New Roman"/>
          <w:sz w:val="24"/>
          <w:szCs w:val="24"/>
        </w:rPr>
        <w:t>ee (SAC) website under</w:t>
      </w:r>
      <w:hyperlink r:id="rId5" w:history="1">
        <w:r w:rsidRPr="00576809">
          <w:rPr>
            <w:rStyle w:val="Hyperlink"/>
            <w:rFonts w:ascii="Times New Roman" w:hAnsi="Times New Roman" w:cs="Times New Roman"/>
            <w:sz w:val="24"/>
            <w:szCs w:val="24"/>
          </w:rPr>
          <w:t xml:space="preserve"> Forms</w:t>
        </w:r>
      </w:hyperlink>
      <w:r w:rsidR="00623432" w:rsidRPr="006F2430">
        <w:rPr>
          <w:rFonts w:ascii="Times New Roman" w:hAnsi="Times New Roman" w:cs="Times New Roman"/>
          <w:sz w:val="24"/>
          <w:szCs w:val="24"/>
        </w:rPr>
        <w:t xml:space="preserve">. </w:t>
      </w:r>
    </w:p>
    <w:p w:rsidR="00843AD9" w:rsidRPr="006F2430" w:rsidRDefault="00C55496" w:rsidP="006F2430">
      <w:pPr>
        <w:spacing w:line="240" w:lineRule="auto"/>
        <w:rPr>
          <w:rFonts w:ascii="Times New Roman" w:hAnsi="Times New Roman" w:cs="Times New Roman"/>
          <w:sz w:val="24"/>
          <w:szCs w:val="24"/>
        </w:rPr>
      </w:pPr>
      <w:r>
        <w:rPr>
          <w:rFonts w:ascii="Times New Roman" w:hAnsi="Times New Roman" w:cs="Times New Roman"/>
          <w:sz w:val="24"/>
          <w:szCs w:val="24"/>
        </w:rPr>
        <w:t>Titan Alumni Foundation Inc.</w:t>
      </w:r>
      <w:r w:rsidR="00576809">
        <w:rPr>
          <w:rFonts w:ascii="Times New Roman" w:hAnsi="Times New Roman" w:cs="Times New Roman"/>
          <w:sz w:val="24"/>
          <w:szCs w:val="24"/>
        </w:rPr>
        <w:t xml:space="preserve"> will accept fund raising money from club/orgs.  In a few cases fund raising money may be placed in the same account as the Student Allocated approved funds.</w:t>
      </w:r>
      <w:r w:rsidR="00C33E18" w:rsidRPr="006F2430">
        <w:rPr>
          <w:rFonts w:ascii="Times New Roman" w:hAnsi="Times New Roman" w:cs="Times New Roman"/>
          <w:sz w:val="24"/>
          <w:szCs w:val="24"/>
        </w:rPr>
        <w:t xml:space="preserve"> </w:t>
      </w:r>
      <w:r w:rsidR="006C4637">
        <w:rPr>
          <w:rFonts w:ascii="Times New Roman" w:hAnsi="Times New Roman" w:cs="Times New Roman"/>
          <w:sz w:val="24"/>
          <w:szCs w:val="24"/>
        </w:rPr>
        <w:t>There are always exceptions and the UW System,</w:t>
      </w:r>
      <w:r w:rsidR="006C4637" w:rsidRPr="00B92ADF">
        <w:rPr>
          <w:rFonts w:ascii="Times New Roman" w:hAnsi="Times New Roman" w:cs="Times New Roman"/>
          <w:sz w:val="24"/>
          <w:szCs w:val="24"/>
        </w:rPr>
        <w:t xml:space="preserve"> </w:t>
      </w:r>
      <w:hyperlink r:id="rId6" w:history="1">
        <w:r w:rsidR="00B92ADF" w:rsidRPr="00B92ADF">
          <w:rPr>
            <w:rStyle w:val="Hyperlink"/>
            <w:rFonts w:ascii="Times New Roman" w:hAnsi="Times New Roman" w:cs="Times New Roman"/>
            <w:sz w:val="24"/>
            <w:szCs w:val="24"/>
          </w:rPr>
          <w:t>G15 policy</w:t>
        </w:r>
      </w:hyperlink>
      <w:r w:rsidR="003D5B57">
        <w:rPr>
          <w:rFonts w:ascii="Times New Roman" w:hAnsi="Times New Roman" w:cs="Times New Roman"/>
          <w:sz w:val="24"/>
          <w:szCs w:val="24"/>
        </w:rPr>
        <w:t xml:space="preserve"> covers those exceptions in terms </w:t>
      </w:r>
      <w:r w:rsidR="00B92ADF">
        <w:rPr>
          <w:rFonts w:ascii="Times New Roman" w:hAnsi="Times New Roman" w:cs="Times New Roman"/>
          <w:sz w:val="24"/>
          <w:szCs w:val="24"/>
        </w:rPr>
        <w:t xml:space="preserve">of (grants, gifts, and contracts.) </w:t>
      </w:r>
      <w:r w:rsidR="00C33E18" w:rsidRPr="006F2430">
        <w:rPr>
          <w:rFonts w:ascii="Times New Roman" w:hAnsi="Times New Roman" w:cs="Times New Roman"/>
          <w:sz w:val="24"/>
          <w:szCs w:val="24"/>
        </w:rPr>
        <w:t xml:space="preserve">Additional questions </w:t>
      </w:r>
      <w:proofErr w:type="gramStart"/>
      <w:r w:rsidR="00C33E18" w:rsidRPr="006F2430">
        <w:rPr>
          <w:rFonts w:ascii="Times New Roman" w:hAnsi="Times New Roman" w:cs="Times New Roman"/>
          <w:sz w:val="24"/>
          <w:szCs w:val="24"/>
        </w:rPr>
        <w:t>ma</w:t>
      </w:r>
      <w:r w:rsidR="00576809">
        <w:rPr>
          <w:rFonts w:ascii="Times New Roman" w:hAnsi="Times New Roman" w:cs="Times New Roman"/>
          <w:sz w:val="24"/>
          <w:szCs w:val="24"/>
        </w:rPr>
        <w:t>y be asked</w:t>
      </w:r>
      <w:proofErr w:type="gramEnd"/>
      <w:r w:rsidR="00576809">
        <w:rPr>
          <w:rFonts w:ascii="Times New Roman" w:hAnsi="Times New Roman" w:cs="Times New Roman"/>
          <w:sz w:val="24"/>
          <w:szCs w:val="24"/>
        </w:rPr>
        <w:t xml:space="preserve"> at the</w:t>
      </w:r>
      <w:r w:rsidR="00C33E18" w:rsidRPr="006F2430">
        <w:rPr>
          <w:rFonts w:ascii="Times New Roman" w:hAnsi="Times New Roman" w:cs="Times New Roman"/>
          <w:sz w:val="24"/>
          <w:szCs w:val="24"/>
        </w:rPr>
        <w:t xml:space="preserve"> OS</w:t>
      </w:r>
      <w:r w:rsidR="006F2430" w:rsidRPr="006F2430">
        <w:rPr>
          <w:rFonts w:ascii="Times New Roman" w:hAnsi="Times New Roman" w:cs="Times New Roman"/>
          <w:sz w:val="24"/>
          <w:szCs w:val="24"/>
        </w:rPr>
        <w:t xml:space="preserve">A office in Reeve, </w:t>
      </w:r>
      <w:r>
        <w:rPr>
          <w:rFonts w:ascii="Times New Roman" w:hAnsi="Times New Roman" w:cs="Times New Roman"/>
          <w:sz w:val="24"/>
          <w:szCs w:val="24"/>
        </w:rPr>
        <w:t>Room 208C.</w:t>
      </w:r>
    </w:p>
    <w:p w:rsidR="000B3D52" w:rsidRDefault="000B3D52" w:rsidP="006F2430">
      <w:pPr>
        <w:spacing w:before="100" w:beforeAutospacing="1" w:after="100" w:afterAutospacing="1"/>
        <w:rPr>
          <w:rStyle w:val="il"/>
          <w:rFonts w:ascii="Times New Roman" w:hAnsi="Times New Roman" w:cs="Times New Roman"/>
          <w:b/>
          <w:bCs/>
          <w:sz w:val="24"/>
          <w:szCs w:val="24"/>
        </w:rPr>
      </w:pPr>
    </w:p>
    <w:p w:rsidR="000B3D52" w:rsidRDefault="000B3D52" w:rsidP="006F2430">
      <w:pPr>
        <w:spacing w:before="100" w:beforeAutospacing="1" w:after="100" w:afterAutospacing="1"/>
        <w:rPr>
          <w:rStyle w:val="il"/>
          <w:rFonts w:ascii="Times New Roman" w:hAnsi="Times New Roman" w:cs="Times New Roman"/>
          <w:b/>
          <w:bCs/>
          <w:sz w:val="24"/>
          <w:szCs w:val="24"/>
        </w:rPr>
      </w:pPr>
    </w:p>
    <w:p w:rsidR="000B3D52" w:rsidRDefault="000B3D52" w:rsidP="006F2430">
      <w:pPr>
        <w:spacing w:before="100" w:beforeAutospacing="1" w:after="100" w:afterAutospacing="1"/>
        <w:rPr>
          <w:rStyle w:val="il"/>
          <w:rFonts w:ascii="Times New Roman" w:hAnsi="Times New Roman" w:cs="Times New Roman"/>
          <w:b/>
          <w:bCs/>
          <w:sz w:val="24"/>
          <w:szCs w:val="24"/>
        </w:rPr>
      </w:pPr>
    </w:p>
    <w:p w:rsidR="000B3D52" w:rsidRDefault="000B3D52" w:rsidP="006F2430">
      <w:pPr>
        <w:spacing w:before="100" w:beforeAutospacing="1" w:after="100" w:afterAutospacing="1"/>
        <w:rPr>
          <w:rStyle w:val="il"/>
          <w:rFonts w:ascii="Times New Roman" w:hAnsi="Times New Roman" w:cs="Times New Roman"/>
          <w:b/>
          <w:bCs/>
          <w:sz w:val="24"/>
          <w:szCs w:val="24"/>
        </w:rPr>
      </w:pPr>
    </w:p>
    <w:p w:rsidR="000B3D52" w:rsidRDefault="000B3D52" w:rsidP="006F2430">
      <w:pPr>
        <w:spacing w:before="100" w:beforeAutospacing="1" w:after="100" w:afterAutospacing="1"/>
        <w:rPr>
          <w:rStyle w:val="il"/>
          <w:rFonts w:ascii="Times New Roman" w:hAnsi="Times New Roman" w:cs="Times New Roman"/>
          <w:b/>
          <w:bCs/>
          <w:sz w:val="24"/>
          <w:szCs w:val="24"/>
        </w:rPr>
      </w:pPr>
    </w:p>
    <w:p w:rsidR="006F2430" w:rsidRPr="006F2430" w:rsidRDefault="006F2430" w:rsidP="006F2430">
      <w:pPr>
        <w:spacing w:before="100" w:beforeAutospacing="1" w:after="100" w:afterAutospacing="1"/>
        <w:rPr>
          <w:rFonts w:ascii="Times New Roman" w:hAnsi="Times New Roman" w:cs="Times New Roman"/>
          <w:sz w:val="24"/>
          <w:szCs w:val="24"/>
        </w:rPr>
      </w:pPr>
      <w:r w:rsidRPr="006F2430">
        <w:rPr>
          <w:rStyle w:val="il"/>
          <w:rFonts w:ascii="Times New Roman" w:hAnsi="Times New Roman" w:cs="Times New Roman"/>
          <w:b/>
          <w:bCs/>
          <w:sz w:val="24"/>
          <w:szCs w:val="24"/>
        </w:rPr>
        <w:lastRenderedPageBreak/>
        <w:t>WISDM</w:t>
      </w:r>
      <w:r w:rsidRPr="006F2430">
        <w:rPr>
          <w:rFonts w:ascii="Times New Roman" w:hAnsi="Times New Roman" w:cs="Times New Roman"/>
          <w:b/>
          <w:bCs/>
          <w:sz w:val="24"/>
          <w:szCs w:val="24"/>
        </w:rPr>
        <w:t xml:space="preserve"> Authorization Form</w:t>
      </w:r>
    </w:p>
    <w:p w:rsidR="006F2430" w:rsidRPr="006F2430" w:rsidRDefault="006F2430" w:rsidP="006F2430">
      <w:pPr>
        <w:spacing w:before="100" w:beforeAutospacing="1" w:after="100" w:afterAutospacing="1"/>
        <w:rPr>
          <w:rFonts w:ascii="Times New Roman" w:hAnsi="Times New Roman" w:cs="Times New Roman"/>
          <w:sz w:val="24"/>
          <w:szCs w:val="24"/>
        </w:rPr>
      </w:pPr>
      <w:r>
        <w:rPr>
          <w:rStyle w:val="il"/>
          <w:rFonts w:ascii="Times New Roman" w:hAnsi="Times New Roman" w:cs="Times New Roman"/>
          <w:sz w:val="24"/>
          <w:szCs w:val="24"/>
        </w:rPr>
        <w:t>Please complete the electronic WISDM Authorization form here:</w:t>
      </w:r>
      <w:r w:rsidRPr="006F2430">
        <w:rPr>
          <w:rFonts w:ascii="Times New Roman" w:hAnsi="Times New Roman" w:cs="Times New Roman"/>
          <w:sz w:val="24"/>
          <w:szCs w:val="24"/>
        </w:rPr>
        <w:t xml:space="preserve"> (</w:t>
      </w:r>
      <w:hyperlink r:id="rId7" w:tgtFrame="_blank" w:history="1">
        <w:r w:rsidRPr="006F2430">
          <w:rPr>
            <w:rStyle w:val="Hyperlink"/>
            <w:rFonts w:ascii="Times New Roman" w:hAnsi="Times New Roman" w:cs="Times New Roman"/>
            <w:sz w:val="24"/>
            <w:szCs w:val="24"/>
          </w:rPr>
          <w:t>https://plonedev.uwosh.edu/adminservices/</w:t>
        </w:r>
      </w:hyperlink>
      <w:r w:rsidRPr="006F2430">
        <w:rPr>
          <w:rFonts w:ascii="Times New Roman" w:hAnsi="Times New Roman" w:cs="Times New Roman"/>
          <w:sz w:val="24"/>
          <w:szCs w:val="24"/>
        </w:rPr>
        <w:t>).</w:t>
      </w:r>
      <w:r>
        <w:rPr>
          <w:rFonts w:ascii="Times New Roman" w:hAnsi="Times New Roman" w:cs="Times New Roman"/>
          <w:sz w:val="24"/>
          <w:szCs w:val="24"/>
        </w:rPr>
        <w:t xml:space="preserve"> The advisor of the club/org will be considered the supervisor.  Club/orgs will need</w:t>
      </w:r>
      <w:r w:rsidRPr="006F2430">
        <w:rPr>
          <w:rFonts w:ascii="Times New Roman" w:hAnsi="Times New Roman" w:cs="Times New Roman"/>
          <w:sz w:val="24"/>
          <w:szCs w:val="24"/>
        </w:rPr>
        <w:t> </w:t>
      </w:r>
      <w:r w:rsidRPr="006F2430">
        <w:rPr>
          <w:rFonts w:ascii="Times New Roman" w:hAnsi="Times New Roman" w:cs="Times New Roman"/>
          <w:b/>
          <w:bCs/>
          <w:sz w:val="24"/>
          <w:szCs w:val="24"/>
          <w:u w:val="single"/>
        </w:rPr>
        <w:t>supervisor’s name and UW Oshkosh e-mail</w:t>
      </w:r>
      <w:r w:rsidRPr="006F2430">
        <w:rPr>
          <w:rFonts w:ascii="Times New Roman" w:hAnsi="Times New Roman" w:cs="Times New Roman"/>
          <w:sz w:val="24"/>
          <w:szCs w:val="24"/>
        </w:rPr>
        <w:t xml:space="preserve"> so the form can be routed to them for approval. Once your </w:t>
      </w:r>
      <w:r>
        <w:rPr>
          <w:rFonts w:ascii="Times New Roman" w:hAnsi="Times New Roman" w:cs="Times New Roman"/>
          <w:sz w:val="24"/>
          <w:szCs w:val="24"/>
        </w:rPr>
        <w:t>advisor</w:t>
      </w:r>
      <w:r w:rsidRPr="006F2430">
        <w:rPr>
          <w:rFonts w:ascii="Times New Roman" w:hAnsi="Times New Roman" w:cs="Times New Roman"/>
          <w:sz w:val="24"/>
          <w:szCs w:val="24"/>
        </w:rPr>
        <w:t xml:space="preserve"> and the Financial Services Authorizer approve your request you will receive an e-mail with directions on how to access </w:t>
      </w:r>
      <w:r w:rsidRPr="006F2430">
        <w:rPr>
          <w:rStyle w:val="il"/>
          <w:rFonts w:ascii="Times New Roman" w:hAnsi="Times New Roman" w:cs="Times New Roman"/>
          <w:sz w:val="24"/>
          <w:szCs w:val="24"/>
        </w:rPr>
        <w:t>WISDM</w:t>
      </w:r>
      <w:r w:rsidRPr="006F2430">
        <w:rPr>
          <w:rFonts w:ascii="Times New Roman" w:hAnsi="Times New Roman" w:cs="Times New Roman"/>
          <w:sz w:val="24"/>
          <w:szCs w:val="24"/>
        </w:rPr>
        <w:t>. </w:t>
      </w:r>
      <w:r w:rsidRPr="006F2430">
        <w:rPr>
          <w:rFonts w:ascii="Times New Roman" w:hAnsi="Times New Roman" w:cs="Times New Roman"/>
          <w:b/>
          <w:bCs/>
          <w:i/>
          <w:iCs/>
          <w:sz w:val="24"/>
          <w:szCs w:val="24"/>
        </w:rPr>
        <w:t>*Note: the routing of this document happens automatically and does not require any extra steps from the requester, besides clicking the “submit” button.*</w:t>
      </w:r>
    </w:p>
    <w:p w:rsidR="006F2430" w:rsidRPr="006F2430" w:rsidRDefault="006F2430" w:rsidP="006F2430">
      <w:pPr>
        <w:spacing w:before="100" w:beforeAutospacing="1" w:after="100" w:afterAutospacing="1"/>
        <w:rPr>
          <w:rFonts w:ascii="Times New Roman" w:hAnsi="Times New Roman" w:cs="Times New Roman"/>
          <w:sz w:val="24"/>
          <w:szCs w:val="24"/>
        </w:rPr>
      </w:pPr>
      <w:r w:rsidRPr="006F2430">
        <w:rPr>
          <w:rFonts w:ascii="Times New Roman" w:hAnsi="Times New Roman" w:cs="Times New Roman"/>
          <w:sz w:val="24"/>
          <w:szCs w:val="24"/>
        </w:rPr>
        <w:t> </w:t>
      </w:r>
      <w:r w:rsidRPr="006F2430">
        <w:rPr>
          <w:rFonts w:ascii="Times New Roman" w:hAnsi="Times New Roman" w:cs="Times New Roman"/>
          <w:b/>
          <w:bCs/>
          <w:sz w:val="24"/>
          <w:szCs w:val="24"/>
        </w:rPr>
        <w:t>Supervisors/Club Advisors:</w:t>
      </w:r>
    </w:p>
    <w:p w:rsidR="006F2430" w:rsidRPr="006F2430" w:rsidRDefault="006F2430" w:rsidP="006F2430">
      <w:pPr>
        <w:spacing w:before="100" w:beforeAutospacing="1" w:after="100" w:afterAutospacing="1"/>
        <w:rPr>
          <w:rFonts w:ascii="Times New Roman" w:hAnsi="Times New Roman" w:cs="Times New Roman"/>
          <w:sz w:val="24"/>
          <w:szCs w:val="24"/>
        </w:rPr>
      </w:pPr>
      <w:r w:rsidRPr="006F2430">
        <w:rPr>
          <w:rFonts w:ascii="Times New Roman" w:hAnsi="Times New Roman" w:cs="Times New Roman"/>
          <w:sz w:val="24"/>
          <w:szCs w:val="24"/>
        </w:rPr>
        <w:t xml:space="preserve">You will receive an e-mail requesting approval for </w:t>
      </w:r>
      <w:r w:rsidRPr="006F2430">
        <w:rPr>
          <w:rStyle w:val="il"/>
          <w:rFonts w:ascii="Times New Roman" w:hAnsi="Times New Roman" w:cs="Times New Roman"/>
          <w:sz w:val="24"/>
          <w:szCs w:val="24"/>
        </w:rPr>
        <w:t>WISDM</w:t>
      </w:r>
      <w:r w:rsidRPr="006F2430">
        <w:rPr>
          <w:rFonts w:ascii="Times New Roman" w:hAnsi="Times New Roman" w:cs="Times New Roman"/>
          <w:sz w:val="24"/>
          <w:szCs w:val="24"/>
        </w:rPr>
        <w:t xml:space="preserve"> authorization, from your employees or club members. Once you click the link to the form it will show you a list of people waiting for approval. Click on the name next to the green check mark. This will bring up the requestors form. If all of the information is accurate and you approve of this person gaining access to </w:t>
      </w:r>
      <w:r w:rsidRPr="006F2430">
        <w:rPr>
          <w:rStyle w:val="il"/>
          <w:rFonts w:ascii="Times New Roman" w:hAnsi="Times New Roman" w:cs="Times New Roman"/>
          <w:sz w:val="24"/>
          <w:szCs w:val="24"/>
        </w:rPr>
        <w:t>WISDM</w:t>
      </w:r>
      <w:r w:rsidRPr="006F2430">
        <w:rPr>
          <w:rFonts w:ascii="Times New Roman" w:hAnsi="Times New Roman" w:cs="Times New Roman"/>
          <w:sz w:val="24"/>
          <w:szCs w:val="24"/>
        </w:rPr>
        <w:t xml:space="preserve"> go to the green toolbar above the individuals information; on the right hand side, next to “</w:t>
      </w:r>
      <w:proofErr w:type="spellStart"/>
      <w:r w:rsidRPr="006F2430">
        <w:rPr>
          <w:rFonts w:ascii="Times New Roman" w:hAnsi="Times New Roman" w:cs="Times New Roman"/>
          <w:sz w:val="24"/>
          <w:szCs w:val="24"/>
        </w:rPr>
        <w:t>State</w:t>
      </w:r>
      <w:proofErr w:type="gramStart"/>
      <w:r w:rsidRPr="006F2430">
        <w:rPr>
          <w:rFonts w:ascii="Times New Roman" w:hAnsi="Times New Roman" w:cs="Times New Roman"/>
          <w:sz w:val="24"/>
          <w:szCs w:val="24"/>
        </w:rPr>
        <w:t>:WaitingforSupervisor</w:t>
      </w:r>
      <w:proofErr w:type="spellEnd"/>
      <w:proofErr w:type="gramEnd"/>
      <w:r w:rsidRPr="006F2430">
        <w:rPr>
          <w:rFonts w:ascii="Times New Roman" w:hAnsi="Times New Roman" w:cs="Times New Roman"/>
          <w:sz w:val="24"/>
          <w:szCs w:val="24"/>
        </w:rPr>
        <w:t>” is a drop down arrow. Click the drop down arrow and select: “I Approve.” the request will then be routed to our office for Financial Services Authorization. If you do not approve of the request, or you are not the supervisor for the requester please do not approve the form; send an e-mail to our office (</w:t>
      </w:r>
      <w:hyperlink r:id="rId8" w:tgtFrame="_blank" w:history="1">
        <w:r w:rsidRPr="006F2430">
          <w:rPr>
            <w:rStyle w:val="Hyperlink"/>
            <w:rFonts w:ascii="Times New Roman" w:hAnsi="Times New Roman" w:cs="Times New Roman"/>
            <w:sz w:val="24"/>
            <w:szCs w:val="24"/>
          </w:rPr>
          <w:t>metkea@uwosh.edu</w:t>
        </w:r>
      </w:hyperlink>
      <w:r w:rsidRPr="006F2430">
        <w:rPr>
          <w:rFonts w:ascii="Times New Roman" w:hAnsi="Times New Roman" w:cs="Times New Roman"/>
          <w:sz w:val="24"/>
          <w:szCs w:val="24"/>
        </w:rPr>
        <w:t>) informing us of this mistake. </w:t>
      </w:r>
      <w:r w:rsidRPr="006F2430">
        <w:rPr>
          <w:rFonts w:ascii="Times New Roman" w:hAnsi="Times New Roman" w:cs="Times New Roman"/>
          <w:b/>
          <w:bCs/>
          <w:i/>
          <w:iCs/>
          <w:sz w:val="24"/>
          <w:szCs w:val="24"/>
        </w:rPr>
        <w:t>*Note: Again, these documents automatically route once they have been approved and require no extra steps from supervisors.</w:t>
      </w:r>
      <w:r w:rsidRPr="006F2430">
        <w:rPr>
          <w:rFonts w:ascii="Times New Roman" w:hAnsi="Times New Roman" w:cs="Times New Roman"/>
          <w:sz w:val="24"/>
          <w:szCs w:val="24"/>
        </w:rPr>
        <w:t> </w:t>
      </w:r>
    </w:p>
    <w:p w:rsidR="006F2430" w:rsidRPr="006F2430" w:rsidRDefault="006F2430" w:rsidP="006F2430">
      <w:pPr>
        <w:spacing w:before="100" w:beforeAutospacing="1" w:after="100" w:afterAutospacing="1"/>
        <w:rPr>
          <w:rFonts w:ascii="Times New Roman" w:hAnsi="Times New Roman" w:cs="Times New Roman"/>
          <w:sz w:val="24"/>
          <w:szCs w:val="24"/>
        </w:rPr>
      </w:pPr>
      <w:r w:rsidRPr="006F2430">
        <w:rPr>
          <w:rFonts w:ascii="Times New Roman" w:hAnsi="Times New Roman" w:cs="Times New Roman"/>
          <w:sz w:val="24"/>
          <w:szCs w:val="24"/>
        </w:rPr>
        <w:t>You will also notice on the new form we have added a request type; either authorization or de-authorization. We ask that when an employee/student leaves the department/club they complete this form so their access can be revoked.</w:t>
      </w:r>
    </w:p>
    <w:p w:rsidR="00C33E18" w:rsidRPr="006F2430" w:rsidRDefault="006F2430" w:rsidP="00E978EA">
      <w:pPr>
        <w:spacing w:before="100" w:beforeAutospacing="1" w:after="100" w:afterAutospacing="1"/>
        <w:rPr>
          <w:rFonts w:ascii="Times New Roman" w:hAnsi="Times New Roman" w:cs="Times New Roman"/>
          <w:sz w:val="24"/>
          <w:szCs w:val="24"/>
        </w:rPr>
      </w:pPr>
      <w:r w:rsidRPr="006F2430">
        <w:rPr>
          <w:rFonts w:ascii="Times New Roman" w:hAnsi="Times New Roman" w:cs="Times New Roman"/>
          <w:sz w:val="24"/>
          <w:szCs w:val="24"/>
        </w:rPr>
        <w:t xml:space="preserve"> If you have any questions on how to use the new </w:t>
      </w:r>
      <w:r w:rsidRPr="006F2430">
        <w:rPr>
          <w:rStyle w:val="il"/>
          <w:rFonts w:ascii="Times New Roman" w:hAnsi="Times New Roman" w:cs="Times New Roman"/>
          <w:sz w:val="24"/>
          <w:szCs w:val="24"/>
        </w:rPr>
        <w:t>WISDM</w:t>
      </w:r>
      <w:r w:rsidRPr="006F2430">
        <w:rPr>
          <w:rFonts w:ascii="Times New Roman" w:hAnsi="Times New Roman" w:cs="Times New Roman"/>
          <w:sz w:val="24"/>
          <w:szCs w:val="24"/>
        </w:rPr>
        <w:t xml:space="preserve"> Authorization form please visit the Administrative Services website (</w:t>
      </w:r>
      <w:hyperlink r:id="rId9" w:tgtFrame="_blank" w:history="1">
        <w:r w:rsidRPr="006F2430">
          <w:rPr>
            <w:rStyle w:val="Hyperlink"/>
            <w:rFonts w:ascii="Times New Roman" w:hAnsi="Times New Roman" w:cs="Times New Roman"/>
            <w:sz w:val="24"/>
            <w:szCs w:val="24"/>
          </w:rPr>
          <w:t>http://www.uwosh.edu/admin_serv/Financial%20Services/forms-1</w:t>
        </w:r>
      </w:hyperlink>
      <w:r w:rsidR="00E978EA">
        <w:rPr>
          <w:rFonts w:ascii="Times New Roman" w:hAnsi="Times New Roman" w:cs="Times New Roman"/>
          <w:sz w:val="24"/>
          <w:szCs w:val="24"/>
        </w:rPr>
        <w:t xml:space="preserve">), or contact Angie at </w:t>
      </w:r>
      <w:hyperlink r:id="rId10" w:history="1">
        <w:r w:rsidR="00E978EA" w:rsidRPr="00856601">
          <w:rPr>
            <w:rStyle w:val="Hyperlink"/>
            <w:rFonts w:ascii="Times New Roman" w:hAnsi="Times New Roman" w:cs="Times New Roman"/>
            <w:sz w:val="24"/>
            <w:szCs w:val="24"/>
          </w:rPr>
          <w:t>metkea@uwosh.edu</w:t>
        </w:r>
      </w:hyperlink>
      <w:r w:rsidR="00E978EA">
        <w:rPr>
          <w:rFonts w:ascii="Times New Roman" w:hAnsi="Times New Roman" w:cs="Times New Roman"/>
          <w:sz w:val="24"/>
          <w:szCs w:val="24"/>
        </w:rPr>
        <w:t xml:space="preserve"> in the Administrative Services Office or Rae Ann in the OSA office at wetzelr@uwosh.edu.</w:t>
      </w:r>
    </w:p>
    <w:p w:rsidR="006F2430" w:rsidRDefault="006F2430">
      <w:pPr>
        <w:rPr>
          <w:rFonts w:ascii="Times New Roman" w:hAnsi="Times New Roman" w:cs="Times New Roman"/>
          <w:sz w:val="24"/>
          <w:szCs w:val="24"/>
        </w:rPr>
      </w:pPr>
    </w:p>
    <w:p w:rsidR="000B3D52" w:rsidRDefault="000B3D52">
      <w:pPr>
        <w:rPr>
          <w:rFonts w:ascii="Times New Roman" w:hAnsi="Times New Roman" w:cs="Times New Roman"/>
          <w:sz w:val="24"/>
          <w:szCs w:val="24"/>
        </w:rPr>
      </w:pPr>
    </w:p>
    <w:p w:rsidR="000B3D52" w:rsidRDefault="000B3D52">
      <w:pPr>
        <w:rPr>
          <w:rFonts w:ascii="Times New Roman" w:hAnsi="Times New Roman" w:cs="Times New Roman"/>
          <w:sz w:val="24"/>
          <w:szCs w:val="24"/>
        </w:rPr>
      </w:pPr>
    </w:p>
    <w:p w:rsidR="000B3D52" w:rsidRDefault="0035687A">
      <w:pPr>
        <w:rPr>
          <w:rFonts w:ascii="Times New Roman" w:hAnsi="Times New Roman" w:cs="Times New Roman"/>
          <w:sz w:val="24"/>
          <w:szCs w:val="24"/>
        </w:rPr>
      </w:pPr>
      <w:r>
        <w:rPr>
          <w:rFonts w:ascii="Times New Roman" w:hAnsi="Times New Roman" w:cs="Times New Roman"/>
          <w:sz w:val="24"/>
          <w:szCs w:val="24"/>
        </w:rPr>
        <w:t>Updated on 08/09/2018 by Rae Ann W.</w:t>
      </w:r>
      <w:bookmarkStart w:id="0" w:name="_GoBack"/>
      <w:bookmarkEnd w:id="0"/>
      <w:r>
        <w:rPr>
          <w:rFonts w:ascii="Times New Roman" w:hAnsi="Times New Roman" w:cs="Times New Roman"/>
          <w:sz w:val="24"/>
          <w:szCs w:val="24"/>
        </w:rPr>
        <w:t>, approved by Jeanne S., UW Oshkosh Controller</w:t>
      </w:r>
    </w:p>
    <w:sectPr w:rsidR="000B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2"/>
    <w:rsid w:val="000B3D52"/>
    <w:rsid w:val="00213C0B"/>
    <w:rsid w:val="00270C1D"/>
    <w:rsid w:val="0035687A"/>
    <w:rsid w:val="00392C90"/>
    <w:rsid w:val="003D5B57"/>
    <w:rsid w:val="00576809"/>
    <w:rsid w:val="005A018E"/>
    <w:rsid w:val="00623432"/>
    <w:rsid w:val="0062685F"/>
    <w:rsid w:val="006C4637"/>
    <w:rsid w:val="006F2430"/>
    <w:rsid w:val="007F21FD"/>
    <w:rsid w:val="00843AD9"/>
    <w:rsid w:val="0085301F"/>
    <w:rsid w:val="00B92ADF"/>
    <w:rsid w:val="00C33E18"/>
    <w:rsid w:val="00C55496"/>
    <w:rsid w:val="00E978EA"/>
    <w:rsid w:val="00F7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C2E2"/>
  <w15:docId w15:val="{D7821F1A-8388-4BA5-91CB-22B64A4A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32"/>
    <w:rPr>
      <w:color w:val="0000FF"/>
      <w:u w:val="single"/>
    </w:rPr>
  </w:style>
  <w:style w:type="character" w:styleId="FollowedHyperlink">
    <w:name w:val="FollowedHyperlink"/>
    <w:basedOn w:val="DefaultParagraphFont"/>
    <w:uiPriority w:val="99"/>
    <w:semiHidden/>
    <w:unhideWhenUsed/>
    <w:rsid w:val="00623432"/>
    <w:rPr>
      <w:color w:val="800080" w:themeColor="followedHyperlink"/>
      <w:u w:val="single"/>
    </w:rPr>
  </w:style>
  <w:style w:type="character" w:customStyle="1" w:styleId="il">
    <w:name w:val="il"/>
    <w:basedOn w:val="DefaultParagraphFont"/>
    <w:rsid w:val="006F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kea@uwosh.edu" TargetMode="External"/><Relationship Id="rId3" Type="http://schemas.openxmlformats.org/officeDocument/2006/relationships/webSettings" Target="webSettings.xml"/><Relationship Id="rId7" Type="http://schemas.openxmlformats.org/officeDocument/2006/relationships/hyperlink" Target="https://plonedev.uwosh.edu/adminserv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consin.edu/financial-administration/financial-administrative-policies-procedures/gapp-numeric-index/g15-student-services-funding/" TargetMode="External"/><Relationship Id="rId11" Type="http://schemas.openxmlformats.org/officeDocument/2006/relationships/fontTable" Target="fontTable.xml"/><Relationship Id="rId5" Type="http://schemas.openxmlformats.org/officeDocument/2006/relationships/hyperlink" Target="http://www.uwosh.edu/SAC/resources-1" TargetMode="External"/><Relationship Id="rId10" Type="http://schemas.openxmlformats.org/officeDocument/2006/relationships/hyperlink" Target="mailto:metkea@uwosh.edu" TargetMode="External"/><Relationship Id="rId4" Type="http://schemas.openxmlformats.org/officeDocument/2006/relationships/hyperlink" Target="https://www.irs.gov/Businesses/Small-Businesses-&amp;-Self-Employed/Apply-for-an-Employer-Identification-Number-%28EIN%29-Online" TargetMode="External"/><Relationship Id="rId9" Type="http://schemas.openxmlformats.org/officeDocument/2006/relationships/hyperlink" Target="http://www.uwosh.edu/admin_serv/Financial%20Services/form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Wetzel, Rae A</cp:lastModifiedBy>
  <cp:revision>5</cp:revision>
  <dcterms:created xsi:type="dcterms:W3CDTF">2016-10-03T16:39:00Z</dcterms:created>
  <dcterms:modified xsi:type="dcterms:W3CDTF">2018-08-09T14:28:00Z</dcterms:modified>
</cp:coreProperties>
</file>